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70" w:rsidRDefault="00EA6A70">
      <w:pPr>
        <w:autoSpaceDE w:val="0"/>
        <w:autoSpaceDN w:val="0"/>
        <w:adjustRightInd w:val="0"/>
        <w:spacing w:after="6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bookmarkStart w:id="0" w:name="_GoBack"/>
      <w:bookmarkEnd w:id="0"/>
    </w:p>
    <w:p w:rsidR="00EA6A70" w:rsidRPr="007F0F0B" w:rsidRDefault="00EA6A70">
      <w:pPr>
        <w:autoSpaceDE w:val="0"/>
        <w:autoSpaceDN w:val="0"/>
        <w:adjustRightInd w:val="0"/>
        <w:spacing w:after="60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 xml:space="preserve">2017 </w:t>
      </w:r>
      <w:r w:rsidRPr="0066649B">
        <w:rPr>
          <w:rFonts w:ascii="Helvetica-Bold" w:hAnsi="Helvetica-Bold" w:cs="Helvetica-Bold"/>
          <w:b/>
          <w:bCs/>
          <w:sz w:val="22"/>
          <w:szCs w:val="22"/>
        </w:rPr>
        <w:t>Annual Event | I AM IN! Included. Invested. Involved.</w:t>
      </w:r>
    </w:p>
    <w:p w:rsidR="00EA6A70" w:rsidRDefault="00EA6A70" w:rsidP="007F0F0B">
      <w:pPr>
        <w:tabs>
          <w:tab w:val="right" w:pos="10080"/>
        </w:tabs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i/>
          <w:sz w:val="20"/>
          <w:szCs w:val="20"/>
        </w:rPr>
      </w:pPr>
      <w:r w:rsidRPr="007F0F0B">
        <w:rPr>
          <w:rFonts w:ascii="Helvetica-Bold" w:hAnsi="Helvetica-Bold" w:cs="Helvetica-Bold"/>
          <w:bCs/>
          <w:i/>
          <w:sz w:val="20"/>
          <w:szCs w:val="20"/>
        </w:rPr>
        <w:t>Featuring a Keynote Panel Moderated by Judge Rosanna Malouf Peterson</w:t>
      </w:r>
    </w:p>
    <w:p w:rsidR="00EA6A70" w:rsidRPr="007F0F0B" w:rsidRDefault="00EA6A70" w:rsidP="007F0F0B">
      <w:pPr>
        <w:tabs>
          <w:tab w:val="right" w:pos="10080"/>
        </w:tabs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i/>
          <w:sz w:val="20"/>
          <w:szCs w:val="20"/>
        </w:rPr>
      </w:pPr>
    </w:p>
    <w:p w:rsidR="00EA6A70" w:rsidRDefault="00EA6A70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Montvale Event Center</w:t>
      </w:r>
      <w:r>
        <w:rPr>
          <w:rFonts w:ascii="Helvetica" w:hAnsi="Helvetica" w:cs="Helvetica"/>
          <w:b/>
          <w:sz w:val="20"/>
          <w:szCs w:val="20"/>
        </w:rPr>
        <w:tab/>
        <w:t>Saturday, October 14, 2017</w:t>
      </w:r>
    </w:p>
    <w:p w:rsidR="00EA6A70" w:rsidRPr="007F0F0B" w:rsidRDefault="00EA6A70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7F0F0B">
        <w:rPr>
          <w:rFonts w:ascii="Helvetica" w:hAnsi="Helvetica" w:cs="Helvetica"/>
          <w:sz w:val="20"/>
          <w:szCs w:val="20"/>
        </w:rPr>
        <w:t>1017 W. 1st Avenue</w:t>
      </w:r>
      <w:r w:rsidRPr="007F0F0B">
        <w:rPr>
          <w:rFonts w:ascii="Helvetica" w:hAnsi="Helvetica" w:cs="Helvetica"/>
          <w:sz w:val="20"/>
          <w:szCs w:val="20"/>
        </w:rPr>
        <w:tab/>
        <w:t>Registration and Cocktails:  6:00 p.m.</w:t>
      </w:r>
    </w:p>
    <w:p w:rsidR="00EA6A70" w:rsidRDefault="00EA6A70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Spokane, WA 99201</w:t>
      </w:r>
      <w:r>
        <w:rPr>
          <w:rFonts w:ascii="Helvetica" w:hAnsi="Helvetica" w:cs="Helvetica"/>
          <w:sz w:val="20"/>
          <w:szCs w:val="20"/>
        </w:rPr>
        <w:tab/>
        <w:t>Annual Awards Dinner:  7:00 p.m.</w:t>
      </w:r>
    </w:p>
    <w:p w:rsidR="00EA6A70" w:rsidRDefault="00EA6A70">
      <w:pPr>
        <w:pBdr>
          <w:bottom w:val="dashSmallGap" w:sz="4" w:space="1" w:color="7F7F7F"/>
        </w:pBdr>
        <w:tabs>
          <w:tab w:val="right" w:pos="1008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12"/>
          <w:szCs w:val="12"/>
          <w:u w:val="single"/>
        </w:rPr>
      </w:pPr>
    </w:p>
    <w:p w:rsidR="00EA6A70" w:rsidRDefault="00EA6A70">
      <w:pPr>
        <w:autoSpaceDE w:val="0"/>
        <w:autoSpaceDN w:val="0"/>
        <w:adjustRightInd w:val="0"/>
        <w:spacing w:before="120" w:after="240"/>
        <w:jc w:val="center"/>
        <w:rPr>
          <w:rFonts w:ascii="Helvetica" w:hAnsi="Helvetica" w:cs="Helvetica"/>
          <w:smallCaps/>
          <w:sz w:val="20"/>
          <w:szCs w:val="20"/>
        </w:rPr>
      </w:pPr>
      <w:r>
        <w:rPr>
          <w:rFonts w:ascii="Helvetica" w:hAnsi="Helvetica" w:cs="Helvetica"/>
          <w:smallCaps/>
          <w:sz w:val="20"/>
          <w:szCs w:val="20"/>
        </w:rPr>
        <w:t>Registration Form for Individuals and Groups</w:t>
      </w:r>
    </w:p>
    <w:p w:rsidR="00EA6A70" w:rsidRDefault="00EA6A70">
      <w:pPr>
        <w:tabs>
          <w:tab w:val="left" w:pos="900"/>
          <w:tab w:val="left" w:pos="4320"/>
          <w:tab w:val="left" w:pos="4680"/>
          <w:tab w:val="left" w:pos="10080"/>
        </w:tabs>
        <w:autoSpaceDE w:val="0"/>
        <w:autoSpaceDN w:val="0"/>
        <w:adjustRightInd w:val="0"/>
        <w:spacing w:after="60"/>
        <w:rPr>
          <w:rFonts w:ascii="Helvetica" w:hAnsi="Helvetica" w:cs="TTE248D450t00"/>
          <w:sz w:val="20"/>
          <w:szCs w:val="20"/>
          <w:u w:val="single"/>
        </w:rPr>
      </w:pPr>
      <w:r>
        <w:rPr>
          <w:rFonts w:ascii="Helvetica" w:hAnsi="Helvetica" w:cs="TTE248D450t00"/>
          <w:sz w:val="20"/>
          <w:szCs w:val="20"/>
        </w:rPr>
        <w:t>Name:</w:t>
      </w:r>
      <w:r>
        <w:rPr>
          <w:rFonts w:ascii="Helvetica" w:hAnsi="Helvetica" w:cs="TTE248D450t00"/>
          <w:sz w:val="20"/>
          <w:szCs w:val="20"/>
        </w:rPr>
        <w:tab/>
      </w:r>
      <w:r>
        <w:rPr>
          <w:rFonts w:ascii="Helvetica" w:hAnsi="Helvetica" w:cs="TTE248D450t00"/>
          <w:sz w:val="20"/>
          <w:szCs w:val="20"/>
          <w:u w:val="single"/>
        </w:rPr>
        <w:tab/>
      </w:r>
      <w:r>
        <w:rPr>
          <w:rFonts w:ascii="Helvetica" w:hAnsi="Helvetica" w:cs="TTE248D450t00"/>
          <w:sz w:val="20"/>
          <w:szCs w:val="20"/>
        </w:rPr>
        <w:tab/>
        <w:t xml:space="preserve">Employer/Affiliation:  </w:t>
      </w:r>
      <w:r>
        <w:rPr>
          <w:rFonts w:ascii="Helvetica" w:hAnsi="Helvetica" w:cs="TTE248D450t00"/>
          <w:sz w:val="20"/>
          <w:szCs w:val="20"/>
          <w:u w:val="single"/>
        </w:rPr>
        <w:tab/>
      </w:r>
    </w:p>
    <w:p w:rsidR="00EA6A70" w:rsidRDefault="00EA6A70">
      <w:pPr>
        <w:tabs>
          <w:tab w:val="left" w:pos="900"/>
          <w:tab w:val="left" w:pos="4320"/>
          <w:tab w:val="left" w:pos="4680"/>
          <w:tab w:val="left" w:pos="10080"/>
        </w:tabs>
        <w:autoSpaceDE w:val="0"/>
        <w:autoSpaceDN w:val="0"/>
        <w:adjustRightInd w:val="0"/>
        <w:spacing w:after="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Phone: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Email: </w:t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:rsidR="00EA6A70" w:rsidRDefault="00EA6A70">
      <w:pPr>
        <w:pStyle w:val="NoSpacing"/>
      </w:pPr>
      <w:r>
        <w:rPr>
          <w:rFonts w:ascii="Helvetica" w:hAnsi="Helvetica" w:cs="Helvetica"/>
          <w:sz w:val="20"/>
          <w:szCs w:val="20"/>
        </w:rPr>
        <w:t>Address:  __________________________________________________________________________________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ab/>
      </w:r>
    </w:p>
    <w:p w:rsidR="00EA6A70" w:rsidRDefault="00EA6A70">
      <w:pPr>
        <w:pStyle w:val="NoSpacing"/>
        <w:rPr>
          <w:rFonts w:ascii="Helvetica" w:hAnsi="Helvetica" w:cs="Helvetica"/>
          <w:sz w:val="16"/>
          <w:szCs w:val="16"/>
        </w:rPr>
      </w:pPr>
    </w:p>
    <w:tbl>
      <w:tblPr>
        <w:tblW w:w="0" w:type="auto"/>
        <w:tblBorders>
          <w:insideV w:val="single" w:sz="4" w:space="0" w:color="auto"/>
        </w:tblBorders>
        <w:tblLook w:val="00A0"/>
      </w:tblPr>
      <w:tblGrid>
        <w:gridCol w:w="5148"/>
        <w:gridCol w:w="5148"/>
      </w:tblGrid>
      <w:tr w:rsidR="00EA6A70" w:rsidTr="001B6E39">
        <w:tc>
          <w:tcPr>
            <w:tcW w:w="514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EA6A70" w:rsidRPr="001B6E39" w:rsidRDefault="00EA6A70" w:rsidP="001B6E39">
            <w:pPr>
              <w:autoSpaceDE w:val="0"/>
              <w:autoSpaceDN w:val="0"/>
              <w:adjustRightInd w:val="0"/>
              <w:spacing w:before="60" w:after="120"/>
              <w:rPr>
                <w:rFonts w:ascii="Helvetica" w:hAnsi="Helvetica" w:cs="TTE248D450t00"/>
                <w:sz w:val="20"/>
                <w:szCs w:val="20"/>
              </w:rPr>
            </w:pPr>
            <w:r w:rsidRPr="001B6E39">
              <w:rPr>
                <w:rFonts w:ascii="Helvetica" w:hAnsi="Helvetica" w:cs="TTE248D450t00"/>
                <w:b/>
                <w:sz w:val="20"/>
                <w:szCs w:val="20"/>
              </w:rPr>
              <w:t>Groups</w:t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 xml:space="preserve">: </w:t>
            </w:r>
          </w:p>
          <w:p w:rsidR="00EA6A70" w:rsidRPr="001B6E39" w:rsidRDefault="00EA6A70" w:rsidP="001B6E39">
            <w:pPr>
              <w:autoSpaceDE w:val="0"/>
              <w:autoSpaceDN w:val="0"/>
              <w:adjustRightInd w:val="0"/>
              <w:spacing w:after="120"/>
              <w:ind w:left="360" w:hanging="360"/>
              <w:rPr>
                <w:rFonts w:ascii="Helvetica" w:hAnsi="Helvetica" w:cs="TTE248D450t00"/>
                <w:sz w:val="20"/>
                <w:szCs w:val="20"/>
              </w:rPr>
            </w:pPr>
            <w:r w:rsidRPr="001B6E39">
              <w:rPr>
                <w:rFonts w:ascii="Helvetica" w:hAnsi="Helvetica" w:cs="TTE248D450t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20"/>
                <w:szCs w:val="20"/>
              </w:rPr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fldChar w:fldCharType="end"/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ab/>
              <w:t xml:space="preserve">I am registering for a group as the Table Captain. My information is </w:t>
            </w:r>
            <w:r>
              <w:rPr>
                <w:rFonts w:ascii="Helvetica" w:hAnsi="Helvetica" w:cs="TTE248D450t00"/>
                <w:sz w:val="20"/>
                <w:szCs w:val="20"/>
              </w:rPr>
              <w:t>above</w:t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>; guest information at right.</w:t>
            </w:r>
          </w:p>
          <w:p w:rsidR="00EA6A70" w:rsidRPr="001B6E39" w:rsidRDefault="00EA6A70" w:rsidP="001B6E39">
            <w:pPr>
              <w:tabs>
                <w:tab w:val="left" w:pos="1080"/>
                <w:tab w:val="left" w:pos="3060"/>
              </w:tabs>
              <w:autoSpaceDE w:val="0"/>
              <w:autoSpaceDN w:val="0"/>
              <w:adjustRightInd w:val="0"/>
              <w:spacing w:after="6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Ticket: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WWL Member ($75)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Non-Member ($90)</w:t>
            </w:r>
          </w:p>
          <w:p w:rsidR="00EA6A70" w:rsidRPr="001B6E39" w:rsidRDefault="00EA6A70" w:rsidP="001B6E39">
            <w:pPr>
              <w:tabs>
                <w:tab w:val="left" w:pos="144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>Meal Choice: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Beef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Fish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Vegetarian</w:t>
            </w:r>
          </w:p>
          <w:p w:rsidR="00EA6A70" w:rsidRPr="001B6E39" w:rsidRDefault="00EA6A70" w:rsidP="001B6E39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TTE248D450t00"/>
                <w:i/>
                <w:sz w:val="20"/>
                <w:szCs w:val="20"/>
              </w:rPr>
            </w:pPr>
            <w:r w:rsidRPr="001B6E39">
              <w:rPr>
                <w:rFonts w:ascii="Helvetica" w:hAnsi="Helvetica" w:cs="TTE248D450t00"/>
                <w:b/>
                <w:sz w:val="20"/>
                <w:szCs w:val="20"/>
              </w:rPr>
              <w:t>Individuals and their guests:</w:t>
            </w:r>
          </w:p>
          <w:p w:rsidR="00EA6A70" w:rsidRPr="001B6E39" w:rsidRDefault="00EA6A70" w:rsidP="001B6E39">
            <w:pPr>
              <w:autoSpaceDE w:val="0"/>
              <w:autoSpaceDN w:val="0"/>
              <w:adjustRightInd w:val="0"/>
              <w:spacing w:after="120"/>
              <w:ind w:left="360" w:hanging="360"/>
              <w:rPr>
                <w:rFonts w:ascii="Helvetica" w:hAnsi="Helvetica" w:cs="TTE248D450t00"/>
                <w:sz w:val="20"/>
                <w:szCs w:val="20"/>
              </w:rPr>
            </w:pPr>
            <w:r w:rsidRPr="001B6E39">
              <w:rPr>
                <w:rFonts w:ascii="Helvetica" w:hAnsi="Helvetica" w:cs="TTE248D450t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20"/>
                <w:szCs w:val="20"/>
              </w:rPr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fldChar w:fldCharType="end"/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ab/>
              <w:t>I am registering for myself only.</w:t>
            </w:r>
          </w:p>
          <w:p w:rsidR="00EA6A70" w:rsidRPr="001B6E39" w:rsidRDefault="00EA6A70" w:rsidP="001B6E39">
            <w:pPr>
              <w:tabs>
                <w:tab w:val="left" w:pos="1080"/>
                <w:tab w:val="left" w:pos="3060"/>
              </w:tabs>
              <w:autoSpaceDE w:val="0"/>
              <w:autoSpaceDN w:val="0"/>
              <w:adjustRightInd w:val="0"/>
              <w:spacing w:after="6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Ticket: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WWL Member ($75)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Non-Member ($90)</w:t>
            </w:r>
          </w:p>
          <w:p w:rsidR="00EA6A70" w:rsidRPr="001B6E39" w:rsidRDefault="00EA6A70" w:rsidP="001B6E39">
            <w:pPr>
              <w:tabs>
                <w:tab w:val="left" w:pos="144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>Meal Choice: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Beef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Fish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Vegetarian</w:t>
            </w:r>
          </w:p>
          <w:p w:rsidR="00EA6A70" w:rsidRPr="001B6E39" w:rsidRDefault="00EA6A70" w:rsidP="001B6E3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Helvetica" w:hAnsi="Helvetica" w:cs="TTE248D450t00"/>
                <w:sz w:val="20"/>
                <w:szCs w:val="20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>Please seat me with**</w:t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 xml:space="preserve">: </w:t>
            </w:r>
            <w:r w:rsidRPr="001B6E39">
              <w:rPr>
                <w:rFonts w:ascii="Helvetica" w:hAnsi="Helvetica" w:cs="TTE248D450t00"/>
                <w:sz w:val="20"/>
                <w:szCs w:val="20"/>
                <w:u w:val="single"/>
              </w:rPr>
              <w:tab/>
            </w:r>
          </w:p>
          <w:p w:rsidR="00EA6A70" w:rsidRPr="001B6E39" w:rsidRDefault="00EA6A70" w:rsidP="001B6E39">
            <w:pPr>
              <w:autoSpaceDE w:val="0"/>
              <w:autoSpaceDN w:val="0"/>
              <w:adjustRightInd w:val="0"/>
              <w:spacing w:after="120"/>
              <w:ind w:left="360" w:hanging="360"/>
              <w:rPr>
                <w:rFonts w:ascii="Helvetica" w:hAnsi="Helvetica" w:cs="TTE248D450t00"/>
                <w:sz w:val="20"/>
                <w:szCs w:val="20"/>
              </w:rPr>
            </w:pPr>
            <w:r w:rsidRPr="001B6E39">
              <w:rPr>
                <w:rFonts w:ascii="Helvetica" w:hAnsi="Helvetica" w:cs="TTE248D450t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20"/>
                <w:szCs w:val="20"/>
              </w:rPr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fldChar w:fldCharType="end"/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ab/>
              <w:t>I am registering for myself and my guest(s) (listed at right), who should be seated at my table.</w:t>
            </w:r>
          </w:p>
          <w:p w:rsidR="00EA6A70" w:rsidRPr="001B6E39" w:rsidRDefault="00EA6A70" w:rsidP="001B6E39">
            <w:pPr>
              <w:tabs>
                <w:tab w:val="left" w:pos="1080"/>
                <w:tab w:val="left" w:pos="3060"/>
              </w:tabs>
              <w:autoSpaceDE w:val="0"/>
              <w:autoSpaceDN w:val="0"/>
              <w:adjustRightInd w:val="0"/>
              <w:spacing w:after="6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Ticket: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WWL Member ($75)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Non-Member ($90)</w:t>
            </w:r>
          </w:p>
          <w:p w:rsidR="00EA6A70" w:rsidRPr="001B6E39" w:rsidRDefault="00EA6A70" w:rsidP="001B6E39">
            <w:pPr>
              <w:tabs>
                <w:tab w:val="left" w:pos="144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>Meal Choice: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Beef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Fish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Vegetarian</w:t>
            </w:r>
          </w:p>
          <w:p w:rsidR="00EA6A70" w:rsidRPr="001B6E39" w:rsidRDefault="00EA6A70" w:rsidP="001B6E3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180"/>
              <w:ind w:left="360"/>
              <w:rPr>
                <w:rFonts w:ascii="Helvetica" w:hAnsi="Helvetica" w:cs="TTE248D450t00"/>
                <w:sz w:val="20"/>
                <w:szCs w:val="20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>Please seat us with**</w:t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 xml:space="preserve">: </w:t>
            </w:r>
            <w:r w:rsidRPr="001B6E39">
              <w:rPr>
                <w:rFonts w:ascii="Helvetica" w:hAnsi="Helvetica" w:cs="TTE248D450t00"/>
                <w:sz w:val="20"/>
                <w:szCs w:val="20"/>
                <w:u w:val="single"/>
              </w:rPr>
              <w:tab/>
            </w:r>
          </w:p>
          <w:p w:rsidR="00EA6A70" w:rsidRPr="001B6E39" w:rsidRDefault="00EA6A70" w:rsidP="001B6E39">
            <w:pPr>
              <w:autoSpaceDE w:val="0"/>
              <w:autoSpaceDN w:val="0"/>
              <w:adjustRightInd w:val="0"/>
              <w:spacing w:after="120"/>
              <w:ind w:left="360" w:hanging="270"/>
              <w:rPr>
                <w:rFonts w:ascii="Helvetica" w:hAnsi="Helvetica" w:cs="TTE248D450t00"/>
                <w:sz w:val="20"/>
                <w:szCs w:val="20"/>
              </w:rPr>
            </w:pPr>
            <w:r w:rsidRPr="001B6E39">
              <w:rPr>
                <w:rFonts w:ascii="Helvetica" w:hAnsi="Helvetica" w:cs="TTE248D450t00"/>
                <w:sz w:val="20"/>
                <w:szCs w:val="20"/>
              </w:rPr>
              <w:t>**</w:t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ab/>
              <w:t xml:space="preserve">Full tables will be seated together. </w:t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br/>
              <w:t xml:space="preserve">We will do our best—but cannot guarantee—to accommodate all other seating requests.  </w:t>
            </w:r>
          </w:p>
        </w:tc>
        <w:tc>
          <w:tcPr>
            <w:tcW w:w="514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EA6A70" w:rsidRPr="001B6E39" w:rsidRDefault="00EA6A70" w:rsidP="001B6E39">
            <w:pPr>
              <w:autoSpaceDE w:val="0"/>
              <w:autoSpaceDN w:val="0"/>
              <w:adjustRightInd w:val="0"/>
              <w:spacing w:before="60" w:after="120"/>
              <w:rPr>
                <w:rFonts w:ascii="Helvetica" w:hAnsi="Helvetica" w:cs="TTE248D450t00"/>
                <w:sz w:val="20"/>
                <w:szCs w:val="20"/>
              </w:rPr>
            </w:pPr>
            <w:r w:rsidRPr="001B6E39">
              <w:rPr>
                <w:rFonts w:ascii="Helvetica" w:hAnsi="Helvetica" w:cs="TTE248D450t00"/>
                <w:b/>
                <w:sz w:val="20"/>
                <w:szCs w:val="20"/>
              </w:rPr>
              <w:t>Guests</w:t>
            </w:r>
            <w:r w:rsidRPr="001B6E39">
              <w:rPr>
                <w:rFonts w:ascii="Helvetica" w:hAnsi="Helvetica" w:cs="TTE248D450t00"/>
                <w:sz w:val="20"/>
                <w:szCs w:val="20"/>
              </w:rPr>
              <w:t xml:space="preserve">: </w:t>
            </w:r>
          </w:p>
          <w:p w:rsidR="00EA6A70" w:rsidRPr="001B6E39" w:rsidRDefault="00EA6A70" w:rsidP="001B6E39">
            <w:pPr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spacing w:after="16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i/>
                <w:sz w:val="16"/>
                <w:szCs w:val="16"/>
              </w:rPr>
              <w:t>Name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i/>
                <w:sz w:val="16"/>
                <w:szCs w:val="16"/>
              </w:rPr>
              <w:t>Employer/Affiliation</w:t>
            </w:r>
          </w:p>
          <w:p w:rsidR="00EA6A70" w:rsidRPr="001B6E39" w:rsidRDefault="00EA6A70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EA6A70" w:rsidRPr="001B6E39" w:rsidRDefault="00EA6A70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EA6A70" w:rsidRPr="001B6E39" w:rsidRDefault="00EA6A70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EA6A70" w:rsidRPr="001B6E39" w:rsidRDefault="00EA6A70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EA6A70" w:rsidRPr="001B6E39" w:rsidRDefault="00EA6A70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EA6A70" w:rsidRPr="001B6E39" w:rsidRDefault="00EA6A70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EA6A70" w:rsidRPr="001B6E39" w:rsidRDefault="00EA6A70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EA6A70" w:rsidRPr="001B6E39" w:rsidRDefault="00EA6A70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EA6A70" w:rsidRPr="001B6E39" w:rsidRDefault="00EA6A70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EA6A70" w:rsidRPr="001B6E39" w:rsidRDefault="00EA6A70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EA6A70" w:rsidRPr="001B6E39" w:rsidRDefault="00EA6A70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EA6A70" w:rsidRPr="001B6E39" w:rsidRDefault="00EA6A70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EA6A70" w:rsidRPr="001B6E39" w:rsidRDefault="00EA6A70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EA6A70" w:rsidRPr="001B6E39" w:rsidRDefault="00EA6A70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EA6A70" w:rsidRPr="001B6E39" w:rsidRDefault="00EA6A70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EA6A70" w:rsidRPr="001B6E39" w:rsidRDefault="00EA6A70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8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  <w:p w:rsidR="00EA6A70" w:rsidRPr="001B6E39" w:rsidRDefault="00EA6A70" w:rsidP="001B6E39">
            <w:pPr>
              <w:numPr>
                <w:ilvl w:val="0"/>
                <w:numId w:val="34"/>
              </w:numPr>
              <w:tabs>
                <w:tab w:val="left" w:pos="360"/>
                <w:tab w:val="left" w:pos="2692"/>
                <w:tab w:val="left" w:pos="2880"/>
                <w:tab w:val="left" w:pos="4932"/>
              </w:tabs>
              <w:autoSpaceDE w:val="0"/>
              <w:autoSpaceDN w:val="0"/>
              <w:adjustRightInd w:val="0"/>
              <w:spacing w:after="20"/>
              <w:ind w:left="346"/>
              <w:rPr>
                <w:rFonts w:ascii="Helvetica" w:hAnsi="Helvetica" w:cs="TTE248D450t00"/>
                <w:sz w:val="16"/>
                <w:szCs w:val="16"/>
                <w:u w:val="single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ab/>
            </w:r>
          </w:p>
          <w:p w:rsidR="00EA6A70" w:rsidRPr="001B6E39" w:rsidRDefault="00EA6A70" w:rsidP="001B6E39">
            <w:pPr>
              <w:tabs>
                <w:tab w:val="left" w:pos="360"/>
                <w:tab w:val="left" w:pos="1350"/>
                <w:tab w:val="left" w:pos="2880"/>
                <w:tab w:val="left" w:pos="3606"/>
                <w:tab w:val="left" w:pos="4332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TTE248D450t00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M ($75)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NM ($90)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B 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ab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instrText xml:space="preserve"> FORMCHECKBOX </w:instrText>
            </w:r>
            <w:r w:rsidRPr="001B6E39">
              <w:rPr>
                <w:rFonts w:ascii="Helvetica" w:hAnsi="Helvetica" w:cs="TTE248D450t00"/>
                <w:sz w:val="16"/>
                <w:szCs w:val="16"/>
              </w:rPr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fldChar w:fldCharType="end"/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  V</w:t>
            </w:r>
          </w:p>
        </w:tc>
      </w:tr>
      <w:tr w:rsidR="00EA6A70" w:rsidTr="001B6E39">
        <w:tc>
          <w:tcPr>
            <w:tcW w:w="10296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EA6A70" w:rsidRPr="001B6E39" w:rsidRDefault="00EA6A70" w:rsidP="001B6E39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1B6E39">
              <w:rPr>
                <w:rFonts w:ascii="Helvetica" w:hAnsi="Helvetica" w:cs="TTE248D450t00"/>
                <w:sz w:val="16"/>
                <w:szCs w:val="16"/>
                <w:u w:val="single"/>
              </w:rPr>
              <w:t>Beef</w:t>
            </w:r>
            <w:r w:rsidRPr="001B6E39">
              <w:rPr>
                <w:rFonts w:ascii="Helvetica" w:hAnsi="Helvetica" w:cs="TTE248D450t00"/>
                <w:sz w:val="16"/>
                <w:szCs w:val="16"/>
              </w:rPr>
              <w:t xml:space="preserve">: </w:t>
            </w:r>
            <w:r>
              <w:rPr>
                <w:rFonts w:ascii="Helvetica" w:hAnsi="Helvetica" w:cs="TTE248D450t00"/>
                <w:sz w:val="16"/>
                <w:szCs w:val="16"/>
              </w:rPr>
              <w:t>Braised Short Ribs w/</w:t>
            </w:r>
            <w:r w:rsidRPr="0066649B">
              <w:rPr>
                <w:rFonts w:ascii="Helvetica" w:hAnsi="Helvetica" w:cs="TTE248D450t00"/>
                <w:sz w:val="16"/>
                <w:szCs w:val="16"/>
              </w:rPr>
              <w:t xml:space="preserve"> red wine jus</w:t>
            </w:r>
            <w:r w:rsidRPr="001B6E39">
              <w:rPr>
                <w:rFonts w:ascii="Helvetica" w:hAnsi="Helvetica" w:cs="Helvetica"/>
                <w:sz w:val="16"/>
                <w:szCs w:val="16"/>
              </w:rPr>
              <w:t xml:space="preserve">        </w:t>
            </w:r>
            <w:r w:rsidRPr="001B6E39">
              <w:rPr>
                <w:rFonts w:ascii="Helvetica" w:hAnsi="Helvetica" w:cs="Helvetica"/>
                <w:sz w:val="16"/>
                <w:szCs w:val="16"/>
                <w:u w:val="single"/>
              </w:rPr>
              <w:t>Fish</w:t>
            </w:r>
            <w:r>
              <w:rPr>
                <w:rFonts w:ascii="Helvetica" w:hAnsi="Helvetica" w:cs="Helvetica"/>
                <w:sz w:val="16"/>
                <w:szCs w:val="16"/>
              </w:rPr>
              <w:t>: Miso Roasted Steelhead w/ s</w:t>
            </w:r>
            <w:r w:rsidRPr="0066649B">
              <w:rPr>
                <w:rFonts w:ascii="Helvetica" w:hAnsi="Helvetica" w:cs="Helvetica"/>
                <w:sz w:val="16"/>
                <w:szCs w:val="16"/>
              </w:rPr>
              <w:t xml:space="preserve">oy glaze </w:t>
            </w:r>
            <w:r w:rsidRPr="001B6E39">
              <w:rPr>
                <w:rFonts w:ascii="Helvetica" w:hAnsi="Helvetica" w:cs="Helvetica"/>
                <w:sz w:val="16"/>
                <w:szCs w:val="16"/>
              </w:rPr>
              <w:t xml:space="preserve">         </w:t>
            </w:r>
            <w:r w:rsidRPr="001B6E39">
              <w:rPr>
                <w:rFonts w:ascii="Helvetica" w:hAnsi="Helvetica" w:cs="Helvetica"/>
                <w:sz w:val="16"/>
                <w:szCs w:val="16"/>
                <w:u w:val="single"/>
              </w:rPr>
              <w:t>Vegetarian</w:t>
            </w:r>
            <w:r w:rsidRPr="001B6E39">
              <w:rPr>
                <w:rFonts w:ascii="Helvetica" w:hAnsi="Helvetica" w:cs="Helvetica"/>
                <w:sz w:val="16"/>
                <w:szCs w:val="16"/>
              </w:rPr>
              <w:t xml:space="preserve">: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Marinated &amp; </w:t>
            </w:r>
            <w:r w:rsidRPr="00695CE0">
              <w:rPr>
                <w:rFonts w:ascii="Helvetica" w:hAnsi="Helvetica" w:cs="Helvetica"/>
                <w:sz w:val="16"/>
                <w:szCs w:val="16"/>
              </w:rPr>
              <w:t>grilled portobello mushroom</w:t>
            </w:r>
          </w:p>
        </w:tc>
      </w:tr>
    </w:tbl>
    <w:p w:rsidR="00EA6A70" w:rsidRDefault="00EA6A70">
      <w:pPr>
        <w:autoSpaceDE w:val="0"/>
        <w:autoSpaceDN w:val="0"/>
        <w:adjustRightInd w:val="0"/>
        <w:rPr>
          <w:rFonts w:ascii="TTE248D450t00" w:hAnsi="TTE248D450t00" w:cs="TTE248D450t00"/>
          <w:sz w:val="20"/>
          <w:szCs w:val="20"/>
        </w:rPr>
        <w:sectPr w:rsidR="00EA6A70">
          <w:footerReference w:type="default" r:id="rId7"/>
          <w:headerReference w:type="first" r:id="rId8"/>
          <w:footerReference w:type="first" r:id="rId9"/>
          <w:pgSz w:w="12240" w:h="15840" w:code="1"/>
          <w:pgMar w:top="1440" w:right="1080" w:bottom="1440" w:left="1080" w:header="720" w:footer="1071" w:gutter="0"/>
          <w:cols w:space="720"/>
          <w:titlePg/>
          <w:docGrid w:linePitch="360"/>
        </w:sectPr>
      </w:pPr>
    </w:p>
    <w:p w:rsidR="00EA6A70" w:rsidRDefault="00EA6A70">
      <w:pPr>
        <w:tabs>
          <w:tab w:val="left" w:pos="360"/>
          <w:tab w:val="left" w:pos="1620"/>
          <w:tab w:val="left" w:pos="1980"/>
          <w:tab w:val="left" w:pos="5040"/>
          <w:tab w:val="left" w:pos="5490"/>
          <w:tab w:val="left" w:pos="8640"/>
          <w:tab w:val="left" w:pos="9360"/>
        </w:tabs>
        <w:autoSpaceDE w:val="0"/>
        <w:autoSpaceDN w:val="0"/>
        <w:adjustRightInd w:val="0"/>
        <w:spacing w:before="180" w:after="120"/>
        <w:rPr>
          <w:rFonts w:ascii="Helvetica" w:hAnsi="Helvetica" w:cs="TTE248D450t00"/>
          <w:b/>
          <w:sz w:val="20"/>
          <w:szCs w:val="20"/>
        </w:rPr>
      </w:pPr>
      <w:r w:rsidRPr="00507D9B">
        <w:rPr>
          <w:rFonts w:ascii="Helvetica" w:hAnsi="Helvetica" w:cs="TTE248D450t00"/>
          <w:sz w:val="20"/>
          <w:szCs w:val="20"/>
          <w:highlight w:val="lightGray"/>
        </w:rPr>
        <w:t>The</w:t>
      </w:r>
      <w:r>
        <w:rPr>
          <w:rFonts w:ascii="Helvetica" w:hAnsi="Helvetica" w:cs="TTE248D450t00"/>
          <w:b/>
          <w:sz w:val="20"/>
          <w:szCs w:val="20"/>
          <w:highlight w:val="lightGray"/>
        </w:rPr>
        <w:t xml:space="preserve"> Third Annual Women's Law Update CLE</w:t>
      </w:r>
      <w:r>
        <w:rPr>
          <w:rFonts w:ascii="Helvetica" w:hAnsi="Helvetica" w:cs="TTE248D450t00"/>
          <w:b/>
          <w:sz w:val="20"/>
          <w:szCs w:val="20"/>
        </w:rPr>
        <w:t xml:space="preserve"> </w:t>
      </w:r>
      <w:r w:rsidRPr="00507D9B">
        <w:rPr>
          <w:rFonts w:ascii="Helvetica" w:hAnsi="Helvetica" w:cs="TTE248D450t00"/>
          <w:sz w:val="20"/>
          <w:szCs w:val="20"/>
        </w:rPr>
        <w:t>will be held on</w:t>
      </w:r>
      <w:r>
        <w:rPr>
          <w:rFonts w:ascii="Helvetica" w:hAnsi="Helvetica" w:cs="TTE248D450t00"/>
          <w:sz w:val="20"/>
          <w:szCs w:val="20"/>
        </w:rPr>
        <w:t xml:space="preserve"> Saturday, Oct. 14, 2017 at 12:30pm at the Montvale Event Center, located at </w:t>
      </w:r>
      <w:r w:rsidRPr="007F0F0B">
        <w:rPr>
          <w:rFonts w:ascii="Helvetica" w:hAnsi="Helvetica" w:cs="Helvetica"/>
          <w:sz w:val="20"/>
          <w:szCs w:val="20"/>
        </w:rPr>
        <w:t>1017 W. 1st Avenue</w:t>
      </w:r>
      <w:r>
        <w:rPr>
          <w:rFonts w:ascii="Helvetica" w:hAnsi="Helvetica" w:cs="TTE248D450t00"/>
          <w:sz w:val="20"/>
          <w:szCs w:val="20"/>
        </w:rPr>
        <w:t>, Spokane, WA. Please see our website to register!</w:t>
      </w:r>
    </w:p>
    <w:p w:rsidR="00EA6A70" w:rsidRDefault="00EA6A70">
      <w:pPr>
        <w:tabs>
          <w:tab w:val="left" w:pos="360"/>
          <w:tab w:val="left" w:pos="1620"/>
          <w:tab w:val="left" w:pos="1980"/>
          <w:tab w:val="left" w:pos="5040"/>
          <w:tab w:val="left" w:pos="5490"/>
          <w:tab w:val="left" w:pos="8640"/>
          <w:tab w:val="left" w:pos="9360"/>
        </w:tabs>
        <w:autoSpaceDE w:val="0"/>
        <w:autoSpaceDN w:val="0"/>
        <w:adjustRightInd w:val="0"/>
        <w:spacing w:before="180" w:after="120"/>
        <w:rPr>
          <w:rFonts w:ascii="Helvetica" w:hAnsi="Helvetica" w:cs="TTE248D450t00"/>
          <w:sz w:val="20"/>
          <w:szCs w:val="20"/>
        </w:rPr>
      </w:pPr>
      <w:r>
        <w:rPr>
          <w:rFonts w:ascii="Helvetica" w:hAnsi="Helvetica" w:cs="TTE248D450t00"/>
          <w:b/>
          <w:sz w:val="20"/>
          <w:szCs w:val="20"/>
        </w:rPr>
        <w:t>Payment</w:t>
      </w:r>
      <w:r>
        <w:rPr>
          <w:rFonts w:ascii="Helvetica" w:hAnsi="Helvetica" w:cs="TTE248D450t00"/>
          <w:sz w:val="20"/>
          <w:szCs w:val="20"/>
        </w:rPr>
        <w:t>: Please enclose a check payable to WWL or authorize WWL to charge your credit card by providing your card details and authorizing signature. Credit card transactions may incur a $5 fee to cover processing costs.</w:t>
      </w:r>
    </w:p>
    <w:p w:rsidR="00EA6A70" w:rsidRDefault="00EA6A70">
      <w:pPr>
        <w:tabs>
          <w:tab w:val="left" w:pos="360"/>
          <w:tab w:val="left" w:pos="720"/>
          <w:tab w:val="left" w:pos="2070"/>
          <w:tab w:val="left" w:pos="4500"/>
          <w:tab w:val="left" w:pos="4680"/>
          <w:tab w:val="left" w:pos="5760"/>
          <w:tab w:val="left" w:pos="5940"/>
          <w:tab w:val="left" w:pos="8640"/>
          <w:tab w:val="left" w:pos="8820"/>
          <w:tab w:val="left" w:pos="10080"/>
        </w:tabs>
        <w:autoSpaceDE w:val="0"/>
        <w:autoSpaceDN w:val="0"/>
        <w:adjustRightInd w:val="0"/>
        <w:spacing w:after="240"/>
        <w:rPr>
          <w:rFonts w:ascii="Helvetica" w:hAnsi="Helvetica" w:cs="TTE248D450t00"/>
          <w:sz w:val="16"/>
          <w:szCs w:val="16"/>
        </w:rPr>
      </w:pPr>
      <w:r>
        <w:rPr>
          <w:rFonts w:ascii="Helvetica" w:hAnsi="Helvetica" w:cs="TTE248D450t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TTE248D450t00"/>
          <w:sz w:val="16"/>
          <w:szCs w:val="16"/>
        </w:rPr>
        <w:instrText xml:space="preserve"> FORMCHECKBOX </w:instrText>
      </w:r>
      <w:r>
        <w:rPr>
          <w:rFonts w:ascii="Helvetica" w:hAnsi="Helvetica" w:cs="TTE248D450t00"/>
          <w:sz w:val="16"/>
          <w:szCs w:val="16"/>
        </w:rPr>
      </w:r>
      <w:r>
        <w:rPr>
          <w:rFonts w:ascii="Helvetica" w:hAnsi="Helvetica" w:cs="TTE248D450t00"/>
          <w:sz w:val="16"/>
          <w:szCs w:val="16"/>
        </w:rPr>
        <w:fldChar w:fldCharType="end"/>
      </w:r>
      <w:r>
        <w:rPr>
          <w:rFonts w:ascii="Helvetica" w:hAnsi="Helvetica" w:cs="TTE248D450t00"/>
          <w:sz w:val="16"/>
          <w:szCs w:val="16"/>
        </w:rPr>
        <w:t xml:space="preserve">  Visa</w:t>
      </w:r>
      <w:r>
        <w:rPr>
          <w:rFonts w:ascii="Helvetica" w:hAnsi="Helvetica" w:cs="TTE248D450t00"/>
          <w:sz w:val="16"/>
          <w:szCs w:val="16"/>
        </w:rPr>
        <w:tab/>
      </w:r>
      <w:r>
        <w:rPr>
          <w:rFonts w:ascii="Helvetica" w:hAnsi="Helvetica" w:cs="TTE248D450t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TTE248D450t00"/>
          <w:sz w:val="16"/>
          <w:szCs w:val="16"/>
        </w:rPr>
        <w:instrText xml:space="preserve"> FORMCHECKBOX </w:instrText>
      </w:r>
      <w:r>
        <w:rPr>
          <w:rFonts w:ascii="Helvetica" w:hAnsi="Helvetica" w:cs="TTE248D450t00"/>
          <w:sz w:val="16"/>
          <w:szCs w:val="16"/>
        </w:rPr>
      </w:r>
      <w:r>
        <w:rPr>
          <w:rFonts w:ascii="Helvetica" w:hAnsi="Helvetica" w:cs="TTE248D450t00"/>
          <w:sz w:val="16"/>
          <w:szCs w:val="16"/>
        </w:rPr>
        <w:fldChar w:fldCharType="end"/>
      </w:r>
      <w:r>
        <w:rPr>
          <w:rFonts w:ascii="Helvetica" w:hAnsi="Helvetica" w:cs="TTE248D450t00"/>
          <w:sz w:val="16"/>
          <w:szCs w:val="16"/>
        </w:rPr>
        <w:t xml:space="preserve">  MasterCard</w:t>
      </w:r>
      <w:r>
        <w:rPr>
          <w:rFonts w:ascii="Helvetica" w:hAnsi="Helvetica" w:cs="TTE248D450t00"/>
          <w:sz w:val="16"/>
          <w:szCs w:val="16"/>
        </w:rPr>
        <w:tab/>
        <w:t xml:space="preserve">Card #: </w:t>
      </w:r>
      <w:r>
        <w:rPr>
          <w:rFonts w:ascii="Helvetica" w:hAnsi="Helvetica" w:cs="TTE248D450t00"/>
          <w:sz w:val="16"/>
          <w:szCs w:val="16"/>
          <w:u w:val="single"/>
        </w:rPr>
        <w:tab/>
      </w:r>
      <w:r>
        <w:rPr>
          <w:rFonts w:ascii="Helvetica" w:hAnsi="Helvetica" w:cs="TTE248D450t00"/>
          <w:sz w:val="16"/>
          <w:szCs w:val="16"/>
        </w:rPr>
        <w:tab/>
        <w:t xml:space="preserve">Exp: </w:t>
      </w:r>
      <w:r>
        <w:rPr>
          <w:rFonts w:ascii="Helvetica" w:hAnsi="Helvetica" w:cs="TTE248D450t00"/>
          <w:sz w:val="16"/>
          <w:szCs w:val="16"/>
          <w:u w:val="single"/>
        </w:rPr>
        <w:tab/>
      </w:r>
      <w:r>
        <w:rPr>
          <w:rFonts w:ascii="Helvetica" w:hAnsi="Helvetica" w:cs="TTE248D450t00"/>
          <w:sz w:val="16"/>
          <w:szCs w:val="16"/>
        </w:rPr>
        <w:tab/>
        <w:t xml:space="preserve">Signature: </w:t>
      </w:r>
      <w:r>
        <w:rPr>
          <w:rFonts w:ascii="Helvetica" w:hAnsi="Helvetica" w:cs="TTE248D450t00"/>
          <w:sz w:val="16"/>
          <w:szCs w:val="16"/>
          <w:u w:val="single"/>
        </w:rPr>
        <w:tab/>
      </w:r>
      <w:r>
        <w:rPr>
          <w:rFonts w:ascii="Helvetica" w:hAnsi="Helvetica" w:cs="TTE248D450t00"/>
          <w:sz w:val="16"/>
          <w:szCs w:val="16"/>
        </w:rPr>
        <w:tab/>
        <w:t xml:space="preserve">Amount: </w:t>
      </w:r>
      <w:r>
        <w:rPr>
          <w:rFonts w:ascii="Helvetica" w:hAnsi="Helvetica" w:cs="TTE248D450t00"/>
          <w:sz w:val="16"/>
          <w:szCs w:val="16"/>
          <w:u w:val="single"/>
        </w:rPr>
        <w:tab/>
      </w:r>
    </w:p>
    <w:p w:rsidR="00EA6A70" w:rsidRDefault="00EA6A70">
      <w:pPr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18"/>
        </w:rPr>
      </w:pPr>
      <w:r>
        <w:rPr>
          <w:rFonts w:ascii="Helvetica" w:hAnsi="Helvetica" w:cs="Helvetica"/>
          <w:b/>
          <w:sz w:val="20"/>
          <w:szCs w:val="18"/>
        </w:rPr>
        <w:t>Submission</w:t>
      </w:r>
      <w:r>
        <w:rPr>
          <w:rFonts w:ascii="Helvetica" w:hAnsi="Helvetica" w:cs="Helvetica"/>
          <w:sz w:val="20"/>
          <w:szCs w:val="18"/>
        </w:rPr>
        <w:t xml:space="preserve">: Please return this form and your payment to the address below, postmarked by </w:t>
      </w:r>
      <w:r>
        <w:rPr>
          <w:rFonts w:ascii="Helvetica" w:hAnsi="Helvetica" w:cs="Helvetica"/>
          <w:b/>
          <w:sz w:val="20"/>
          <w:szCs w:val="18"/>
          <w:u w:val="single"/>
        </w:rPr>
        <w:t>Sept. 28th</w:t>
      </w:r>
      <w:r>
        <w:rPr>
          <w:rFonts w:ascii="Helvetica" w:hAnsi="Helvetica" w:cs="Helvetica"/>
          <w:sz w:val="20"/>
          <w:szCs w:val="18"/>
        </w:rPr>
        <w:t>. You may also register by credit card online at www.wwl.org. We allow substitutions but cannot accommodate refunds.</w:t>
      </w:r>
    </w:p>
    <w:p w:rsidR="00EA6A70" w:rsidRDefault="00EA6A70">
      <w:pPr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Washington Women Lawyers</w:t>
      </w:r>
      <w:r>
        <w:rPr>
          <w:rFonts w:ascii="Helvetica" w:hAnsi="Helvetica" w:cs="Helvetica"/>
          <w:sz w:val="20"/>
          <w:szCs w:val="20"/>
        </w:rPr>
        <w:br/>
        <w:t>Attn: EVENT, P.O. Box 46107, Seattle, WA 98146</w:t>
      </w:r>
    </w:p>
    <w:sectPr w:rsidR="00EA6A70" w:rsidSect="00620ED1">
      <w:type w:val="continuous"/>
      <w:pgSz w:w="12240" w:h="15840" w:code="1"/>
      <w:pgMar w:top="1350" w:right="1080" w:bottom="810" w:left="1080" w:header="720" w:footer="107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70" w:rsidRDefault="00EA6A70" w:rsidP="00CC502D">
      <w:r>
        <w:separator/>
      </w:r>
    </w:p>
  </w:endnote>
  <w:endnote w:type="continuationSeparator" w:id="0">
    <w:p w:rsidR="00EA6A70" w:rsidRDefault="00EA6A70" w:rsidP="00CC5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8D4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70" w:rsidRDefault="00EA6A70">
    <w:pPr>
      <w:pStyle w:val="Footer"/>
    </w:pPr>
    <w:r>
      <w:tab/>
      <w:t xml:space="preserve">- </w:t>
    </w:r>
    <w:fldSimple w:instr=" PAGE ">
      <w:r>
        <w:rPr>
          <w:noProof/>
        </w:rPr>
        <w:t>2</w:t>
      </w:r>
    </w:fldSimple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70" w:rsidRPr="00695CE0" w:rsidRDefault="00EA6A70">
    <w:pPr>
      <w:pStyle w:val="Footer"/>
      <w:rPr>
        <w:rFonts w:ascii="Helvetica" w:hAnsi="Helvetica"/>
        <w:sz w:val="16"/>
        <w:szCs w:val="16"/>
      </w:rPr>
    </w:pPr>
    <w:r w:rsidRPr="00695CE0">
      <w:rPr>
        <w:rFonts w:ascii="Helvetica" w:hAnsi="Helvetica"/>
        <w:sz w:val="16"/>
        <w:szCs w:val="16"/>
      </w:rPr>
      <w:t>Please contact the event coordinators, Katie Yuen and Alice Serko, at annualevent@wwl.org if you have any questions, or to request any accommodations (including for food allergies).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70" w:rsidRDefault="00EA6A70" w:rsidP="00CC502D">
      <w:r>
        <w:separator/>
      </w:r>
    </w:p>
  </w:footnote>
  <w:footnote w:type="continuationSeparator" w:id="0">
    <w:p w:rsidR="00EA6A70" w:rsidRDefault="00EA6A70" w:rsidP="00CC5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70" w:rsidRDefault="00EA6A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96.15pt;margin-top:-10.9pt;width:118.15pt;height:51.9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AB3"/>
    <w:multiLevelType w:val="hybridMultilevel"/>
    <w:tmpl w:val="47889F7E"/>
    <w:lvl w:ilvl="0" w:tplc="F208B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C1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C8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CF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4B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78A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F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2C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89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3981"/>
    <w:multiLevelType w:val="hybridMultilevel"/>
    <w:tmpl w:val="8F706636"/>
    <w:lvl w:ilvl="0" w:tplc="A42CAA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FCFE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EEA19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93E95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2AED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29E8F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C807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DE67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6D2B0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B392F"/>
    <w:multiLevelType w:val="hybridMultilevel"/>
    <w:tmpl w:val="221AC330"/>
    <w:lvl w:ilvl="0" w:tplc="444EE7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E09B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F4A3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61A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4C84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765AA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25217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6C92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08CC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048B7"/>
    <w:multiLevelType w:val="hybridMultilevel"/>
    <w:tmpl w:val="B7ACF1AA"/>
    <w:lvl w:ilvl="0" w:tplc="EDD6BA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AC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340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A6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42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C7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C8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0E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85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05A1"/>
    <w:multiLevelType w:val="hybridMultilevel"/>
    <w:tmpl w:val="4F2CD6C2"/>
    <w:lvl w:ilvl="0" w:tplc="DA64D572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167C0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2C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AB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EC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6A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C7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6A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20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365B0"/>
    <w:multiLevelType w:val="hybridMultilevel"/>
    <w:tmpl w:val="05EC7EDA"/>
    <w:lvl w:ilvl="0" w:tplc="64EAF7C2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5FB29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4D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6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AE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EF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04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42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E4B52"/>
    <w:multiLevelType w:val="hybridMultilevel"/>
    <w:tmpl w:val="ACEA2FD8"/>
    <w:lvl w:ilvl="0" w:tplc="5082136C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6FE88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8B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E1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E7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A3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46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88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41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5386"/>
    <w:multiLevelType w:val="hybridMultilevel"/>
    <w:tmpl w:val="ECBA60F6"/>
    <w:lvl w:ilvl="0" w:tplc="2AE26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6DD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CF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60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05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1E7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A0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23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E3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C561F"/>
    <w:multiLevelType w:val="hybridMultilevel"/>
    <w:tmpl w:val="31D87B2A"/>
    <w:lvl w:ilvl="0" w:tplc="DAC8E468">
      <w:start w:val="1"/>
      <w:numFmt w:val="bullet"/>
      <w:pStyle w:val="BulletedListDouble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FA9481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E07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89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AB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94F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2C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6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D8F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1D1FF1"/>
    <w:multiLevelType w:val="hybridMultilevel"/>
    <w:tmpl w:val="393E4DEA"/>
    <w:lvl w:ilvl="0" w:tplc="CC9E5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64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EB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C4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C6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E5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86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7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4E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539A2"/>
    <w:multiLevelType w:val="hybridMultilevel"/>
    <w:tmpl w:val="7820DA72"/>
    <w:lvl w:ilvl="0" w:tplc="B7248D4A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CE03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CE7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8D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06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4CB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4D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6C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007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31836"/>
    <w:multiLevelType w:val="hybridMultilevel"/>
    <w:tmpl w:val="1FDECE16"/>
    <w:lvl w:ilvl="0" w:tplc="9D9E436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142B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3E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6A1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9E3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36A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0302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760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1EC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6241A5"/>
    <w:multiLevelType w:val="hybridMultilevel"/>
    <w:tmpl w:val="729C5F12"/>
    <w:lvl w:ilvl="0" w:tplc="07D4B7A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90DE2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385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6A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4C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3C0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44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EB8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B86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274B8"/>
    <w:multiLevelType w:val="hybridMultilevel"/>
    <w:tmpl w:val="2848AEDC"/>
    <w:lvl w:ilvl="0" w:tplc="F9D63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C3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67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00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81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4A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CA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0A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82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22E6C"/>
    <w:multiLevelType w:val="hybridMultilevel"/>
    <w:tmpl w:val="5EBA9870"/>
    <w:lvl w:ilvl="0" w:tplc="4C1C46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C2A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82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E5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AD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EC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5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A8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8A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155A5"/>
    <w:multiLevelType w:val="hybridMultilevel"/>
    <w:tmpl w:val="9118B45E"/>
    <w:lvl w:ilvl="0" w:tplc="F9C6E2BC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F634A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E8C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6B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4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E2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04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40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C7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A1A3D"/>
    <w:multiLevelType w:val="hybridMultilevel"/>
    <w:tmpl w:val="AD727E4E"/>
    <w:lvl w:ilvl="0" w:tplc="D6A64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ECE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A1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4C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88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CF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60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02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52A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73818"/>
    <w:multiLevelType w:val="hybridMultilevel"/>
    <w:tmpl w:val="65D88E44"/>
    <w:lvl w:ilvl="0" w:tplc="72C6A822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C26076CE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16D42BEC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7F5A2BA4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A4CA67A2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3A308B64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1BA4E17E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6062F1AC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D8442702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8">
    <w:nsid w:val="4FB22037"/>
    <w:multiLevelType w:val="hybridMultilevel"/>
    <w:tmpl w:val="81F8A596"/>
    <w:lvl w:ilvl="0" w:tplc="036472D4">
      <w:start w:val="1"/>
      <w:numFmt w:val="decimal"/>
      <w:pStyle w:val="NumberedListBodyText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 w:tplc="91AC0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2E1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920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EA8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D68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D4D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9AE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1C0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4F08F5"/>
    <w:multiLevelType w:val="hybridMultilevel"/>
    <w:tmpl w:val="8ABAA836"/>
    <w:lvl w:ilvl="0" w:tplc="3B882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02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69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4B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2B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AC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C0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C2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29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77D5D"/>
    <w:multiLevelType w:val="hybridMultilevel"/>
    <w:tmpl w:val="4BC40F40"/>
    <w:lvl w:ilvl="0" w:tplc="11DC8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A6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47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61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CC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A5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01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20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9AF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20B61"/>
    <w:multiLevelType w:val="hybridMultilevel"/>
    <w:tmpl w:val="7BDAC0E2"/>
    <w:lvl w:ilvl="0" w:tplc="9244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40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6EB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E6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8D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40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EF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EF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6C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82ADC"/>
    <w:multiLevelType w:val="multilevel"/>
    <w:tmpl w:val="15B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4306C3"/>
    <w:multiLevelType w:val="hybridMultilevel"/>
    <w:tmpl w:val="46BE531C"/>
    <w:lvl w:ilvl="0" w:tplc="CA50D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AEC2D6">
      <w:numFmt w:val="bullet"/>
      <w:lvlText w:val="-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34482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E8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6B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6B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87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A0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E88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258F1"/>
    <w:multiLevelType w:val="hybridMultilevel"/>
    <w:tmpl w:val="699AC880"/>
    <w:lvl w:ilvl="0" w:tplc="9E408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02BAE">
      <w:numFmt w:val="bullet"/>
      <w:lvlText w:val="-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2D822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43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21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24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A1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43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0D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92C9F"/>
    <w:multiLevelType w:val="multilevel"/>
    <w:tmpl w:val="0120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FD0FE0"/>
    <w:multiLevelType w:val="hybridMultilevel"/>
    <w:tmpl w:val="4F08681E"/>
    <w:lvl w:ilvl="0" w:tplc="B29C975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33A006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2CA0C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849E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8688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13AF8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2418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18CF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0E72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A00B33"/>
    <w:multiLevelType w:val="hybridMultilevel"/>
    <w:tmpl w:val="B41C1524"/>
    <w:lvl w:ilvl="0" w:tplc="4E129E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DF855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7F6BE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B237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E24C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487F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2860C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EBA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B2CD1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EE4F95"/>
    <w:multiLevelType w:val="hybridMultilevel"/>
    <w:tmpl w:val="82BE5A42"/>
    <w:lvl w:ilvl="0" w:tplc="04DE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8C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2B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2E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AF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E9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A5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4F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01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A63C2"/>
    <w:multiLevelType w:val="hybridMultilevel"/>
    <w:tmpl w:val="CC021AC8"/>
    <w:lvl w:ilvl="0" w:tplc="E7869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946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08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67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8D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42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8B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EB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04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E0E5C"/>
    <w:multiLevelType w:val="hybridMultilevel"/>
    <w:tmpl w:val="3EC2FC42"/>
    <w:lvl w:ilvl="0" w:tplc="933868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71CF2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2CB4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4663A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9ACD8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D8927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DAC92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36293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52A7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980A6A"/>
    <w:multiLevelType w:val="hybridMultilevel"/>
    <w:tmpl w:val="3EC2FC42"/>
    <w:lvl w:ilvl="0" w:tplc="E72297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DFCFDF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B49C8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76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76EC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B66D6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9E8F8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E34B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2492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0075C0"/>
    <w:multiLevelType w:val="hybridMultilevel"/>
    <w:tmpl w:val="4E265D86"/>
    <w:lvl w:ilvl="0" w:tplc="F64C75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B4E95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F4EF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2CB6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BDCE6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6E85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1C637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5044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0E7C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631311"/>
    <w:multiLevelType w:val="hybridMultilevel"/>
    <w:tmpl w:val="5B18110A"/>
    <w:lvl w:ilvl="0" w:tplc="B472F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452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A9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C4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A7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AD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23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4E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67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10"/>
  </w:num>
  <w:num w:numId="5">
    <w:abstractNumId w:val="8"/>
  </w:num>
  <w:num w:numId="6">
    <w:abstractNumId w:val="11"/>
  </w:num>
  <w:num w:numId="7">
    <w:abstractNumId w:val="18"/>
  </w:num>
  <w:num w:numId="8">
    <w:abstractNumId w:val="28"/>
  </w:num>
  <w:num w:numId="9">
    <w:abstractNumId w:val="5"/>
  </w:num>
  <w:num w:numId="10">
    <w:abstractNumId w:val="27"/>
  </w:num>
  <w:num w:numId="11">
    <w:abstractNumId w:val="1"/>
  </w:num>
  <w:num w:numId="12">
    <w:abstractNumId w:val="33"/>
  </w:num>
  <w:num w:numId="13">
    <w:abstractNumId w:val="6"/>
  </w:num>
  <w:num w:numId="14">
    <w:abstractNumId w:val="13"/>
  </w:num>
  <w:num w:numId="15">
    <w:abstractNumId w:val="9"/>
  </w:num>
  <w:num w:numId="16">
    <w:abstractNumId w:val="4"/>
  </w:num>
  <w:num w:numId="17">
    <w:abstractNumId w:val="24"/>
  </w:num>
  <w:num w:numId="18">
    <w:abstractNumId w:val="15"/>
  </w:num>
  <w:num w:numId="19">
    <w:abstractNumId w:val="0"/>
  </w:num>
  <w:num w:numId="20">
    <w:abstractNumId w:val="20"/>
  </w:num>
  <w:num w:numId="21">
    <w:abstractNumId w:val="7"/>
  </w:num>
  <w:num w:numId="22">
    <w:abstractNumId w:val="21"/>
  </w:num>
  <w:num w:numId="23">
    <w:abstractNumId w:val="19"/>
  </w:num>
  <w:num w:numId="24">
    <w:abstractNumId w:val="26"/>
  </w:num>
  <w:num w:numId="25">
    <w:abstractNumId w:val="29"/>
  </w:num>
  <w:num w:numId="26">
    <w:abstractNumId w:val="16"/>
  </w:num>
  <w:num w:numId="27">
    <w:abstractNumId w:val="23"/>
  </w:num>
  <w:num w:numId="28">
    <w:abstractNumId w:val="14"/>
  </w:num>
  <w:num w:numId="29">
    <w:abstractNumId w:val="3"/>
  </w:num>
  <w:num w:numId="30">
    <w:abstractNumId w:val="32"/>
  </w:num>
  <w:num w:numId="31">
    <w:abstractNumId w:val="17"/>
  </w:num>
  <w:num w:numId="32">
    <w:abstractNumId w:val="2"/>
  </w:num>
  <w:num w:numId="33">
    <w:abstractNumId w:val="3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02D"/>
    <w:rsid w:val="0014086F"/>
    <w:rsid w:val="001B6E39"/>
    <w:rsid w:val="00352FA1"/>
    <w:rsid w:val="00507D9B"/>
    <w:rsid w:val="00620ED1"/>
    <w:rsid w:val="0066649B"/>
    <w:rsid w:val="00695CE0"/>
    <w:rsid w:val="007F0F0B"/>
    <w:rsid w:val="008A2A95"/>
    <w:rsid w:val="009F0BF8"/>
    <w:rsid w:val="00C2396D"/>
    <w:rsid w:val="00CC502D"/>
    <w:rsid w:val="00D32B8C"/>
    <w:rsid w:val="00EA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24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24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24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24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after="24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after="24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24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24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240"/>
      <w:outlineLvl w:val="8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0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50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502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502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50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502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C502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502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C502D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502D"/>
    <w:rPr>
      <w:rFonts w:cs="Times New Roman"/>
      <w:sz w:val="24"/>
      <w:szCs w:val="24"/>
    </w:rPr>
  </w:style>
  <w:style w:type="paragraph" w:customStyle="1" w:styleId="BodyText15">
    <w:name w:val="Body Text 1.5"/>
    <w:basedOn w:val="Normal"/>
    <w:uiPriority w:val="99"/>
    <w:pPr>
      <w:spacing w:line="360" w:lineRule="auto"/>
    </w:pPr>
  </w:style>
  <w:style w:type="paragraph" w:styleId="BodyTextFirstIndent">
    <w:name w:val="Body Text First Indent"/>
    <w:basedOn w:val="Normal"/>
    <w:link w:val="BodyTextFirstIndentChar"/>
    <w:uiPriority w:val="99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02D"/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502D"/>
    <w:rPr>
      <w:rFonts w:cs="Times New Roman"/>
      <w:sz w:val="24"/>
      <w:szCs w:val="24"/>
    </w:rPr>
  </w:style>
  <w:style w:type="paragraph" w:customStyle="1" w:styleId="DocID">
    <w:name w:val="DocID"/>
    <w:basedOn w:val="Normal"/>
    <w:uiPriority w:val="99"/>
    <w:rPr>
      <w:sz w:val="16"/>
      <w:szCs w:val="20"/>
    </w:rPr>
  </w:style>
  <w:style w:type="paragraph" w:customStyle="1" w:styleId="Double">
    <w:name w:val="Double"/>
    <w:basedOn w:val="Normal"/>
    <w:uiPriority w:val="99"/>
    <w:pPr>
      <w:spacing w:line="480" w:lineRule="auto"/>
      <w:ind w:firstLine="1440"/>
    </w:pPr>
    <w:rPr>
      <w:szCs w:val="20"/>
    </w:rPr>
  </w:style>
  <w:style w:type="paragraph" w:customStyle="1" w:styleId="Doublewtripleafter">
    <w:name w:val="Double w/triple after"/>
    <w:basedOn w:val="Normal"/>
    <w:uiPriority w:val="99"/>
    <w:pPr>
      <w:spacing w:after="240" w:line="480" w:lineRule="auto"/>
      <w:ind w:firstLine="1440"/>
    </w:pPr>
    <w:rPr>
      <w:szCs w:val="20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C502D"/>
    <w:rPr>
      <w:rFonts w:cs="Times New Roman"/>
      <w:sz w:val="20"/>
      <w:szCs w:val="20"/>
    </w:rPr>
  </w:style>
  <w:style w:type="paragraph" w:styleId="EnvelopeReturn">
    <w:name w:val="envelope return"/>
    <w:basedOn w:val="Normal"/>
    <w:uiPriority w:val="99"/>
    <w:rPr>
      <w:szCs w:val="20"/>
    </w:rPr>
  </w:style>
  <w:style w:type="paragraph" w:customStyle="1" w:styleId="Exactly">
    <w:name w:val="Exactly"/>
    <w:basedOn w:val="Normal"/>
    <w:uiPriority w:val="99"/>
    <w:pPr>
      <w:spacing w:after="240" w:line="480" w:lineRule="exact"/>
      <w:ind w:firstLine="1440"/>
    </w:pPr>
    <w:rPr>
      <w:szCs w:val="20"/>
    </w:rPr>
  </w:style>
  <w:style w:type="paragraph" w:customStyle="1" w:styleId="Exactly12">
    <w:name w:val="Exactly 12"/>
    <w:basedOn w:val="Normal"/>
    <w:uiPriority w:val="99"/>
    <w:pPr>
      <w:spacing w:line="240" w:lineRule="exact"/>
    </w:pPr>
    <w:rPr>
      <w:szCs w:val="20"/>
    </w:rPr>
  </w:style>
  <w:style w:type="paragraph" w:customStyle="1" w:styleId="Exactly12indent">
    <w:name w:val="Exactly 12 indent"/>
    <w:basedOn w:val="Normal"/>
    <w:uiPriority w:val="99"/>
    <w:pPr>
      <w:spacing w:line="240" w:lineRule="exact"/>
      <w:ind w:left="1440" w:right="1440"/>
    </w:pPr>
    <w:rPr>
      <w:szCs w:val="20"/>
    </w:rPr>
  </w:style>
  <w:style w:type="paragraph" w:customStyle="1" w:styleId="Exactly24">
    <w:name w:val="Exactly 24"/>
    <w:basedOn w:val="Normal"/>
    <w:uiPriority w:val="99"/>
    <w:pPr>
      <w:spacing w:line="480" w:lineRule="exact"/>
    </w:pPr>
    <w:rPr>
      <w:szCs w:val="20"/>
    </w:rPr>
  </w:style>
  <w:style w:type="paragraph" w:customStyle="1" w:styleId="ExactlyDoubleSpacing">
    <w:name w:val="Exactly Double Spacing"/>
    <w:basedOn w:val="Normal"/>
    <w:uiPriority w:val="99"/>
    <w:pPr>
      <w:spacing w:line="480" w:lineRule="exact"/>
    </w:pPr>
    <w:rPr>
      <w:szCs w:val="20"/>
    </w:rPr>
  </w:style>
  <w:style w:type="paragraph" w:customStyle="1" w:styleId="ExactlySingleSpacing">
    <w:name w:val="Exactly Single Spacing"/>
    <w:basedOn w:val="Normal"/>
    <w:uiPriority w:val="99"/>
    <w:pPr>
      <w:spacing w:line="240" w:lineRule="exact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502D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502D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502D"/>
    <w:rPr>
      <w:rFonts w:cs="Times New Roman"/>
      <w:sz w:val="24"/>
      <w:szCs w:val="24"/>
    </w:rPr>
  </w:style>
  <w:style w:type="character" w:customStyle="1" w:styleId="HiddenText">
    <w:name w:val="Hidden Text"/>
    <w:uiPriority w:val="99"/>
    <w:rPr>
      <w:vanish/>
      <w:color w:val="FF0000"/>
    </w:rPr>
  </w:style>
  <w:style w:type="paragraph" w:customStyle="1" w:styleId="Indent1">
    <w:name w:val="Indent1"/>
    <w:basedOn w:val="Normal"/>
    <w:next w:val="Exactly24"/>
    <w:uiPriority w:val="99"/>
    <w:pPr>
      <w:spacing w:after="240"/>
      <w:ind w:left="1440" w:right="1440"/>
    </w:pPr>
    <w:rPr>
      <w:szCs w:val="20"/>
    </w:rPr>
  </w:style>
  <w:style w:type="paragraph" w:customStyle="1" w:styleId="Indent5">
    <w:name w:val="Indent5"/>
    <w:basedOn w:val="Normal"/>
    <w:next w:val="Exactly24"/>
    <w:uiPriority w:val="99"/>
    <w:pPr>
      <w:spacing w:after="240"/>
      <w:ind w:left="720" w:right="720"/>
    </w:pPr>
    <w:rPr>
      <w:szCs w:val="20"/>
    </w:rPr>
  </w:style>
  <w:style w:type="paragraph" w:styleId="NormalIndent">
    <w:name w:val="Normal Indent"/>
    <w:basedOn w:val="Normal"/>
    <w:uiPriority w:val="99"/>
    <w:pPr>
      <w:ind w:left="720" w:right="720"/>
    </w:pPr>
  </w:style>
  <w:style w:type="character" w:styleId="PageNumber">
    <w:name w:val="page number"/>
    <w:basedOn w:val="DefaultParagraphFont"/>
    <w:uiPriority w:val="99"/>
    <w:rPr>
      <w:rFonts w:cs="Times New Roman"/>
      <w:lang w:val="en-US"/>
    </w:rPr>
  </w:style>
  <w:style w:type="paragraph" w:styleId="Quote">
    <w:name w:val="Quote"/>
    <w:basedOn w:val="Normal"/>
    <w:link w:val="QuoteChar"/>
    <w:uiPriority w:val="99"/>
    <w:qFormat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CC502D"/>
    <w:rPr>
      <w:rFonts w:cs="Times New Roman"/>
      <w:i/>
      <w:iCs/>
      <w:color w:val="000000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keepNext/>
      <w:tabs>
        <w:tab w:val="right" w:leader="underscore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C502D"/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spacing w:after="24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502D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360"/>
      </w:tabs>
      <w:ind w:left="720" w:right="720" w:hanging="720"/>
    </w:p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after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CC502D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uiPriority w:val="99"/>
    <w:pPr>
      <w:tabs>
        <w:tab w:val="left" w:pos="720"/>
        <w:tab w:val="right" w:leader="dot" w:pos="9360"/>
      </w:tabs>
      <w:spacing w:after="120"/>
      <w:ind w:left="720" w:right="864" w:hanging="720"/>
    </w:pPr>
    <w:rPr>
      <w:noProof/>
    </w:rPr>
  </w:style>
  <w:style w:type="paragraph" w:styleId="TOC2">
    <w:name w:val="toc 2"/>
    <w:basedOn w:val="Normal"/>
    <w:next w:val="Normal"/>
    <w:autoRedefine/>
    <w:uiPriority w:val="99"/>
    <w:pPr>
      <w:tabs>
        <w:tab w:val="left" w:pos="720"/>
        <w:tab w:val="right" w:leader="dot" w:pos="9360"/>
      </w:tabs>
      <w:spacing w:after="120"/>
      <w:ind w:left="1440" w:right="864" w:hanging="720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99"/>
    <w:pPr>
      <w:tabs>
        <w:tab w:val="left" w:pos="2160"/>
        <w:tab w:val="right" w:leader="dot" w:pos="9360"/>
      </w:tabs>
      <w:spacing w:after="120"/>
      <w:ind w:left="1440" w:right="864"/>
      <w:contextualSpacing/>
    </w:pPr>
    <w:rPr>
      <w:noProof/>
    </w:rPr>
  </w:style>
  <w:style w:type="paragraph" w:styleId="TOC4">
    <w:name w:val="toc 4"/>
    <w:basedOn w:val="Normal"/>
    <w:next w:val="Normal"/>
    <w:autoRedefine/>
    <w:uiPriority w:val="99"/>
    <w:pPr>
      <w:tabs>
        <w:tab w:val="left" w:pos="2880"/>
        <w:tab w:val="right" w:leader="dot" w:pos="9360"/>
      </w:tabs>
      <w:spacing w:after="120"/>
      <w:ind w:left="2880" w:right="432" w:hanging="720"/>
      <w:contextualSpacing/>
    </w:pPr>
    <w:rPr>
      <w:noProof/>
    </w:rPr>
  </w:style>
  <w:style w:type="paragraph" w:styleId="TOC5">
    <w:name w:val="toc 5"/>
    <w:basedOn w:val="Normal"/>
    <w:next w:val="Normal"/>
    <w:autoRedefine/>
    <w:uiPriority w:val="99"/>
    <w:pPr>
      <w:tabs>
        <w:tab w:val="left" w:pos="3600"/>
        <w:tab w:val="right" w:leader="dot" w:pos="9360"/>
      </w:tabs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99"/>
    <w:pPr>
      <w:tabs>
        <w:tab w:val="left" w:pos="4320"/>
        <w:tab w:val="right" w:leader="dot" w:pos="9360"/>
      </w:tabs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uiPriority w:val="99"/>
    <w:pPr>
      <w:tabs>
        <w:tab w:val="left" w:pos="5040"/>
        <w:tab w:val="right" w:leader="dot" w:pos="9360"/>
      </w:tabs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99"/>
    <w:pPr>
      <w:tabs>
        <w:tab w:val="left" w:pos="5760"/>
        <w:tab w:val="right" w:leader="dot" w:pos="9360"/>
      </w:tabs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99"/>
    <w:pPr>
      <w:ind w:left="6480" w:right="432" w:hanging="720"/>
    </w:pPr>
    <w:rPr>
      <w:noProof/>
      <w:szCs w:val="20"/>
    </w:rPr>
  </w:style>
  <w:style w:type="paragraph" w:styleId="TOCHeading">
    <w:name w:val="TOC Heading"/>
    <w:basedOn w:val="Normal"/>
    <w:next w:val="Normal"/>
    <w:uiPriority w:val="99"/>
    <w:qFormat/>
    <w:pPr>
      <w:keepNext/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next w:val="Normal"/>
    <w:uiPriority w:val="99"/>
    <w:pPr>
      <w:keepNext/>
      <w:spacing w:after="240"/>
      <w:jc w:val="right"/>
    </w:pPr>
    <w:rPr>
      <w:b/>
      <w:szCs w:val="20"/>
    </w:rPr>
  </w:style>
  <w:style w:type="paragraph" w:customStyle="1" w:styleId="BulletedList">
    <w:name w:val="Bulleted List"/>
    <w:basedOn w:val="Normal"/>
    <w:uiPriority w:val="99"/>
    <w:pPr>
      <w:numPr>
        <w:numId w:val="4"/>
      </w:numPr>
    </w:pPr>
  </w:style>
  <w:style w:type="paragraph" w:styleId="BlockText">
    <w:name w:val="Block Text"/>
    <w:basedOn w:val="Normal"/>
    <w:uiPriority w:val="99"/>
    <w:pPr>
      <w:spacing w:after="240"/>
      <w:jc w:val="both"/>
    </w:pPr>
  </w:style>
  <w:style w:type="paragraph" w:styleId="BodyText2">
    <w:name w:val="Body Text 2"/>
    <w:basedOn w:val="Normal"/>
    <w:next w:val="BodyText"/>
    <w:link w:val="BodyText2Char"/>
    <w:uiPriority w:val="9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502D"/>
    <w:rPr>
      <w:rFonts w:cs="Times New Roman"/>
      <w:sz w:val="24"/>
      <w:szCs w:val="24"/>
    </w:rPr>
  </w:style>
  <w:style w:type="paragraph" w:customStyle="1" w:styleId="BodyText2FirstLineIndent1">
    <w:name w:val="Body Text 2 First Line Indent 1"/>
    <w:basedOn w:val="Normal"/>
    <w:uiPriority w:val="99"/>
    <w:pPr>
      <w:spacing w:line="480" w:lineRule="auto"/>
      <w:ind w:firstLine="1440"/>
    </w:p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C502D"/>
    <w:rPr>
      <w:rFonts w:cs="Times New Roman"/>
      <w:sz w:val="16"/>
      <w:szCs w:val="16"/>
    </w:rPr>
  </w:style>
  <w:style w:type="paragraph" w:styleId="BodyTextFirstIndent2">
    <w:name w:val="Body Text First Indent 2"/>
    <w:basedOn w:val="Normal"/>
    <w:link w:val="BodyTextFirstIndent2Char"/>
    <w:uiPriority w:val="99"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02D"/>
  </w:style>
  <w:style w:type="paragraph" w:customStyle="1" w:styleId="BodyTextFirstLineIndent1">
    <w:name w:val="Body Text First Line Indent 1"/>
    <w:basedOn w:val="Normal"/>
    <w:uiPriority w:val="99"/>
    <w:pPr>
      <w:spacing w:after="240"/>
      <w:ind w:firstLine="1440"/>
    </w:p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502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C502D"/>
    <w:rPr>
      <w:rFonts w:cs="Times New Roman"/>
      <w:sz w:val="16"/>
      <w:szCs w:val="16"/>
    </w:rPr>
  </w:style>
  <w:style w:type="paragraph" w:customStyle="1" w:styleId="BulletedListDouble">
    <w:name w:val="Bulleted List Double"/>
    <w:basedOn w:val="BulletedList"/>
    <w:uiPriority w:val="99"/>
    <w:pPr>
      <w:numPr>
        <w:numId w:val="5"/>
      </w:numPr>
      <w:spacing w:after="240"/>
    </w:pPr>
  </w:style>
  <w:style w:type="character" w:styleId="EndnoteReference">
    <w:name w:val="endnote reference"/>
    <w:basedOn w:val="DefaultParagraphFont"/>
    <w:uiPriority w:val="99"/>
    <w:rPr>
      <w:rFonts w:cs="Times New Roman"/>
      <w:sz w:val="20"/>
      <w:vertAlign w:val="superscript"/>
    </w:rPr>
  </w:style>
  <w:style w:type="paragraph" w:customStyle="1" w:styleId="ExhibitList">
    <w:name w:val="Exhibit List"/>
    <w:basedOn w:val="Normal"/>
    <w:uiPriority w:val="99"/>
    <w:pPr>
      <w:tabs>
        <w:tab w:val="left" w:pos="3600"/>
      </w:tabs>
      <w:ind w:left="1440"/>
    </w:pPr>
  </w:style>
  <w:style w:type="paragraph" w:customStyle="1" w:styleId="ExhibitSubtitle">
    <w:name w:val="Exhibit Subtitle"/>
    <w:basedOn w:val="Normal"/>
    <w:next w:val="Normal"/>
    <w:uiPriority w:val="99"/>
    <w:pPr>
      <w:spacing w:after="360"/>
      <w:jc w:val="center"/>
    </w:pPr>
  </w:style>
  <w:style w:type="paragraph" w:customStyle="1" w:styleId="ExhibitTitle">
    <w:name w:val="Exhibit Title"/>
    <w:basedOn w:val="Normal"/>
    <w:next w:val="ExhibitSubtitle"/>
    <w:uiPriority w:val="99"/>
    <w:pPr>
      <w:spacing w:after="360"/>
      <w:jc w:val="center"/>
    </w:pPr>
    <w:rPr>
      <w:caps/>
      <w:u w:val="single"/>
    </w:rPr>
  </w:style>
  <w:style w:type="character" w:styleId="FootnoteReference">
    <w:name w:val="footnote reference"/>
    <w:basedOn w:val="DefaultParagraphFont"/>
    <w:uiPriority w:val="99"/>
    <w:rPr>
      <w:rFonts w:cs="Times New Roman"/>
      <w:sz w:val="20"/>
      <w:vertAlign w:val="superscript"/>
    </w:r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customStyle="1" w:styleId="NumberedList">
    <w:name w:val="Numbered List"/>
    <w:basedOn w:val="Normal"/>
    <w:uiPriority w:val="99"/>
    <w:pPr>
      <w:numPr>
        <w:numId w:val="6"/>
      </w:numPr>
    </w:pPr>
  </w:style>
  <w:style w:type="paragraph" w:customStyle="1" w:styleId="NumberedListBodyText">
    <w:name w:val="Numbered List Body Text"/>
    <w:basedOn w:val="Normal"/>
    <w:uiPriority w:val="99"/>
    <w:pPr>
      <w:numPr>
        <w:numId w:val="7"/>
      </w:numPr>
      <w:spacing w:after="240"/>
    </w:pPr>
  </w:style>
  <w:style w:type="paragraph" w:customStyle="1" w:styleId="Quote5">
    <w:name w:val="Quote .5"/>
    <w:basedOn w:val="Normal"/>
    <w:next w:val="BodyText"/>
    <w:uiPriority w:val="99"/>
    <w:pPr>
      <w:spacing w:after="240"/>
      <w:ind w:left="720" w:right="720"/>
      <w:jc w:val="both"/>
    </w:pPr>
  </w:style>
  <w:style w:type="paragraph" w:customStyle="1" w:styleId="Quote1">
    <w:name w:val="Quote 1"/>
    <w:basedOn w:val="Normal"/>
    <w:next w:val="BodyText"/>
    <w:uiPriority w:val="99"/>
    <w:pPr>
      <w:spacing w:after="240"/>
      <w:ind w:left="1440" w:right="1440"/>
      <w:jc w:val="both"/>
    </w:pPr>
  </w:style>
  <w:style w:type="paragraph" w:customStyle="1" w:styleId="RightAlign">
    <w:name w:val="Right Align"/>
    <w:basedOn w:val="Normal"/>
    <w:uiPriority w:val="99"/>
    <w:pPr>
      <w:spacing w:after="240"/>
      <w:jc w:val="right"/>
    </w:pPr>
    <w:rPr>
      <w:szCs w:val="20"/>
    </w:rPr>
  </w:style>
  <w:style w:type="paragraph" w:customStyle="1" w:styleId="SubtitleLeft">
    <w:name w:val="Subtitle Left"/>
    <w:basedOn w:val="Normal"/>
    <w:next w:val="Normal"/>
    <w:uiPriority w:val="99"/>
    <w:pPr>
      <w:keepNext/>
      <w:spacing w:after="240"/>
    </w:pPr>
    <w:rPr>
      <w:b/>
    </w:rPr>
  </w:style>
  <w:style w:type="paragraph" w:customStyle="1" w:styleId="SubtitleLeftU">
    <w:name w:val="Subtitle Left U"/>
    <w:basedOn w:val="Normal"/>
    <w:next w:val="Normal"/>
    <w:uiPriority w:val="99"/>
    <w:pPr>
      <w:keepNext/>
      <w:spacing w:after="240"/>
    </w:pPr>
    <w:rPr>
      <w:b/>
      <w:u w:val="single"/>
    </w:rPr>
  </w:style>
  <w:style w:type="paragraph" w:customStyle="1" w:styleId="SubtitleU">
    <w:name w:val="Subtitle U"/>
    <w:basedOn w:val="Normal"/>
    <w:next w:val="Normal"/>
    <w:uiPriority w:val="99"/>
    <w:pPr>
      <w:keepNext/>
      <w:spacing w:after="240"/>
      <w:jc w:val="center"/>
    </w:pPr>
    <w:rPr>
      <w:b/>
      <w:u w:val="single"/>
    </w:rPr>
  </w:style>
  <w:style w:type="paragraph" w:customStyle="1" w:styleId="TITLECAPS">
    <w:name w:val="TITLE CAPS"/>
    <w:basedOn w:val="Normal"/>
    <w:next w:val="Normal"/>
    <w:uiPriority w:val="99"/>
    <w:pPr>
      <w:keepNext/>
      <w:keepLines/>
      <w:spacing w:after="240"/>
      <w:jc w:val="center"/>
    </w:pPr>
    <w:rPr>
      <w:b/>
      <w:caps/>
    </w:rPr>
  </w:style>
  <w:style w:type="paragraph" w:customStyle="1" w:styleId="TITLELeft">
    <w:name w:val="TITLE Left"/>
    <w:basedOn w:val="Normal"/>
    <w:next w:val="Normal"/>
    <w:uiPriority w:val="99"/>
    <w:pPr>
      <w:keepNext/>
      <w:keepLines/>
      <w:spacing w:after="240"/>
    </w:pPr>
    <w:rPr>
      <w:b/>
      <w:caps/>
    </w:rPr>
  </w:style>
  <w:style w:type="paragraph" w:customStyle="1" w:styleId="TitlePage">
    <w:name w:val="Title Page"/>
    <w:basedOn w:val="Normal"/>
    <w:uiPriority w:val="99"/>
    <w:pPr>
      <w:spacing w:after="960"/>
      <w:jc w:val="center"/>
    </w:pPr>
    <w:rPr>
      <w:caps/>
    </w:rPr>
  </w:style>
  <w:style w:type="paragraph" w:customStyle="1" w:styleId="TitleU">
    <w:name w:val="Title U"/>
    <w:basedOn w:val="Normal"/>
    <w:next w:val="Normal"/>
    <w:uiPriority w:val="99"/>
    <w:pPr>
      <w:keepNext/>
      <w:keepLines/>
      <w:spacing w:after="240"/>
      <w:jc w:val="center"/>
    </w:pPr>
    <w:rPr>
      <w:b/>
      <w:caps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540</Words>
  <Characters>3083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Annual Event | I AM IN</dc:title>
  <dc:subject/>
  <dc:creator/>
  <cp:keywords/>
  <dc:description/>
  <cp:lastModifiedBy>Ann</cp:lastModifiedBy>
  <cp:revision>2</cp:revision>
  <dcterms:created xsi:type="dcterms:W3CDTF">2017-08-16T00:05:00Z</dcterms:created>
  <dcterms:modified xsi:type="dcterms:W3CDTF">2017-08-16T00:05:00Z</dcterms:modified>
</cp:coreProperties>
</file>